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90" w:rsidRDefault="00480790" w:rsidP="004807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 xml:space="preserve">LISTA DE ALUNOS DO CURSO DE PEDAGOGIA </w:t>
      </w:r>
      <w:r w:rsidR="003A453C">
        <w:rPr>
          <w:rFonts w:ascii="Times New Roman" w:hAnsi="Times New Roman" w:cs="Times New Roman"/>
          <w:sz w:val="32"/>
          <w:szCs w:val="32"/>
        </w:rPr>
        <w:t>DIURNO</w:t>
      </w:r>
      <w:r w:rsidRPr="00480790">
        <w:rPr>
          <w:rFonts w:ascii="Times New Roman" w:hAnsi="Times New Roman" w:cs="Times New Roman"/>
          <w:sz w:val="32"/>
          <w:szCs w:val="32"/>
        </w:rPr>
        <w:t xml:space="preserve"> SELECIONADOS PARA PARTICIPAR DO ENADE 2017</w:t>
      </w:r>
    </w:p>
    <w:p w:rsidR="003A453C" w:rsidRDefault="003A453C" w:rsidP="004807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ADRIANA LUCIA MEDINA AVILA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ALESSANDRA DUARTE MATOSO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ALINE TEIXEIRA DE OLIVEIRA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 CLAUDIA BATALHA ALVES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 MARIA GONÇALVES RECH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BRUNA DA SILVA BECKER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CATIA LETICIA DIAS DE LIMA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CATIÚSCIA DANIELA MACHADO SOUZA PONS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ELEONICE PACHECO RAUBACH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ELIMARA CASAGRANDA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ÉVELIN RUTZ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FRANCIELE NUNES BRISOLARA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GABRIELA AMARAL LEAL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INDIARA DA FONSECA GONÇALVES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JAQUELINE NUNES RODRIGUES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JÉSSICA DOS SANTOS TABELIÃO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JULIANE OSSANES MAJADO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LIRIÃ DE OLIVEIRA FURTADO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MARCIO NILANDER AVILA BARRETO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MARISTELA BERGMANN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MATHEUS LUCAS ESTEVES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MICHELE AMARO CAMPELO PRATES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MONICA NOBRE LISBOA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PAMELA KURZ ALVES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PRISCILA BROCK BARBOSA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QUENIA COIMBRA DA SILVA CARRILHO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RAFAELA CANEZ CAMARGO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RAINESSA CIEPANSKI SALLABERRY RODRIGUES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RITA ROSANE CUNHA COUSEN STALLBAUM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SIMONE SILVEIRA DA SILVA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SIMONE STORCH DE SOUZA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TAMIRES TUANE FANKA DORNELES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TANIA REGINA DE SOUZA ROSSLER DOS SANTOS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TRACY KEMINE KOSCHIER SUCHARD</w:t>
      </w:r>
    </w:p>
    <w:p w:rsidR="003A453C" w:rsidRDefault="003A453C" w:rsidP="003A4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ZEILA DE OLIVEIRA </w:t>
      </w:r>
      <w:proofErr w:type="spellStart"/>
      <w:r>
        <w:rPr>
          <w:rFonts w:ascii="Times New Roman" w:hAnsi="Times New Roman" w:cs="Times New Roman"/>
          <w:sz w:val="32"/>
          <w:szCs w:val="32"/>
        </w:rPr>
        <w:t>OLIVEIRA</w:t>
      </w:r>
      <w:proofErr w:type="spellEnd"/>
    </w:p>
    <w:p w:rsidR="003A453C" w:rsidRPr="00480790" w:rsidRDefault="003A453C" w:rsidP="003A453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80790" w:rsidRDefault="00480790"/>
    <w:p w:rsidR="00480790" w:rsidRDefault="00480790"/>
    <w:p w:rsidR="00480790" w:rsidRDefault="00480790"/>
    <w:sectPr w:rsidR="00480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90"/>
    <w:rsid w:val="003A453C"/>
    <w:rsid w:val="00480790"/>
    <w:rsid w:val="00C05CA5"/>
    <w:rsid w:val="00F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0C0B"/>
  <w15:chartTrackingRefBased/>
  <w15:docId w15:val="{8E8213C3-38F4-4CB7-B9F9-8FC4A9AE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A228-31C8-4172-9FE1-954EF085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Especialização</dc:creator>
  <cp:keywords/>
  <dc:description/>
  <cp:lastModifiedBy>Especialização</cp:lastModifiedBy>
  <cp:revision>2</cp:revision>
  <dcterms:created xsi:type="dcterms:W3CDTF">2017-08-21T20:04:00Z</dcterms:created>
  <dcterms:modified xsi:type="dcterms:W3CDTF">2017-08-21T20:04:00Z</dcterms:modified>
</cp:coreProperties>
</file>