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157933" w:rsidRPr="00BF42B5" w14:paraId="30797FAE" w14:textId="77777777" w:rsidTr="001B208F">
        <w:trPr>
          <w:jc w:val="center"/>
        </w:trPr>
        <w:tc>
          <w:tcPr>
            <w:tcW w:w="2854" w:type="dxa"/>
            <w:vAlign w:val="center"/>
          </w:tcPr>
          <w:p w14:paraId="4BF9F916" w14:textId="77777777" w:rsidR="00157933" w:rsidRPr="00BF42B5" w:rsidRDefault="00157933" w:rsidP="001B208F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noProof/>
                <w:color w:val="808080"/>
              </w:rPr>
            </w:pPr>
            <w:r w:rsidRPr="00BF42B5">
              <w:rPr>
                <w:rFonts w:ascii="Calibri" w:hAnsi="Calibri" w:cs="Calibri"/>
                <w:i/>
                <w:noProof/>
                <w:color w:val="808080"/>
                <w:lang w:eastAsia="pt-BR"/>
              </w:rPr>
              <w:drawing>
                <wp:inline distT="0" distB="0" distL="0" distR="0" wp14:anchorId="29F08694" wp14:editId="0B67AD97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14:paraId="4FD59FED" w14:textId="77777777" w:rsidR="00157933" w:rsidRPr="00BF42B5" w:rsidRDefault="00157933" w:rsidP="001B208F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BF42B5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237B3AD2" wp14:editId="498C5046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14:paraId="51652641" w14:textId="77777777" w:rsidR="00157933" w:rsidRPr="00BF42B5" w:rsidRDefault="00157933" w:rsidP="001B208F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BF42B5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26F059EF" wp14:editId="6DB6EAC1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3F78C" w14:textId="77777777" w:rsidR="001B208F" w:rsidRPr="00BF42B5" w:rsidRDefault="001B208F" w:rsidP="001B208F">
      <w:pPr>
        <w:pStyle w:val="PPP-Texto"/>
        <w:jc w:val="center"/>
        <w:rPr>
          <w:rFonts w:cs="Calibri"/>
          <w:b/>
        </w:rPr>
      </w:pPr>
    </w:p>
    <w:p w14:paraId="30C07DD6" w14:textId="490AFBA3" w:rsidR="00157933" w:rsidRPr="00BF42B5" w:rsidRDefault="00157933" w:rsidP="001B208F">
      <w:pPr>
        <w:spacing w:line="360" w:lineRule="auto"/>
        <w:jc w:val="center"/>
        <w:rPr>
          <w:rFonts w:ascii="Calibri" w:hAnsi="Calibri" w:cs="Calibri"/>
          <w:b/>
        </w:rPr>
      </w:pPr>
      <w:r w:rsidRPr="00BF42B5">
        <w:rPr>
          <w:rFonts w:ascii="Calibri" w:hAnsi="Calibri" w:cs="Calibri"/>
          <w:b/>
        </w:rPr>
        <w:t>CARTA</w:t>
      </w:r>
      <w:r w:rsidR="00DE73F2" w:rsidRPr="00BF42B5">
        <w:rPr>
          <w:rFonts w:ascii="Calibri" w:hAnsi="Calibri" w:cs="Calibri"/>
          <w:b/>
        </w:rPr>
        <w:t xml:space="preserve"> </w:t>
      </w:r>
      <w:r w:rsidRPr="00BF42B5">
        <w:rPr>
          <w:rFonts w:ascii="Calibri" w:hAnsi="Calibri" w:cs="Calibri"/>
          <w:b/>
        </w:rPr>
        <w:t>COMPROMISSO DO ORIENTADOR</w:t>
      </w:r>
    </w:p>
    <w:p w14:paraId="63A8418C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48E78AA6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75BEE6A1" w14:textId="77777777" w:rsidR="00157933" w:rsidRPr="00BF42B5" w:rsidRDefault="00157933" w:rsidP="001B208F">
      <w:pPr>
        <w:spacing w:line="360" w:lineRule="auto"/>
        <w:jc w:val="right"/>
        <w:rPr>
          <w:rFonts w:ascii="Calibri" w:hAnsi="Calibri" w:cs="Calibri"/>
        </w:rPr>
      </w:pPr>
      <w:r w:rsidRPr="00BF42B5">
        <w:rPr>
          <w:rFonts w:ascii="Calibri" w:hAnsi="Calibri" w:cs="Calibri"/>
        </w:rPr>
        <w:t xml:space="preserve">Pelotas, _______ de ____________________ </w:t>
      </w:r>
      <w:proofErr w:type="spellStart"/>
      <w:r w:rsidRPr="00BF42B5">
        <w:rPr>
          <w:rFonts w:ascii="Calibri" w:hAnsi="Calibri" w:cs="Calibri"/>
        </w:rPr>
        <w:t>de</w:t>
      </w:r>
      <w:proofErr w:type="spellEnd"/>
      <w:r w:rsidRPr="00BF42B5">
        <w:rPr>
          <w:rFonts w:ascii="Calibri" w:hAnsi="Calibri" w:cs="Calibri"/>
        </w:rPr>
        <w:t xml:space="preserve"> 20 _____.</w:t>
      </w:r>
    </w:p>
    <w:p w14:paraId="37A2B702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78539FC4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3B250C74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  <w:r w:rsidRPr="00BF42B5">
        <w:rPr>
          <w:rFonts w:cs="Calibri"/>
        </w:rPr>
        <w:t>Ao</w:t>
      </w:r>
    </w:p>
    <w:p w14:paraId="175B8780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  <w:r w:rsidRPr="00BF42B5">
        <w:rPr>
          <w:rFonts w:cs="Calibri"/>
        </w:rPr>
        <w:t>Colegiado do Curso de Engenharia Hídrica</w:t>
      </w:r>
      <w:bookmarkStart w:id="0" w:name="_GoBack"/>
      <w:bookmarkEnd w:id="0"/>
    </w:p>
    <w:p w14:paraId="2D69E64F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  <w:r w:rsidRPr="00BF42B5">
        <w:rPr>
          <w:rFonts w:cs="Calibri"/>
        </w:rPr>
        <w:t>Universidade Federal de Pelotas</w:t>
      </w:r>
    </w:p>
    <w:p w14:paraId="52B53000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0BFF5EE6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5EE84A6F" w14:textId="46BBFECA" w:rsidR="00157933" w:rsidRPr="00BF42B5" w:rsidRDefault="00157933" w:rsidP="001B208F">
      <w:pPr>
        <w:pStyle w:val="PPP-Texto"/>
        <w:rPr>
          <w:rFonts w:cs="Calibri"/>
        </w:rPr>
      </w:pPr>
      <w:r w:rsidRPr="00BF42B5">
        <w:rPr>
          <w:rFonts w:cs="Calibri"/>
        </w:rPr>
        <w:t>Venho informar-lhe que, atendendo ao convite do(a) aluno(a)</w:t>
      </w:r>
      <w:r w:rsidR="00DE73F2" w:rsidRPr="00BF42B5">
        <w:rPr>
          <w:rFonts w:cs="Calibri"/>
        </w:rPr>
        <w:t xml:space="preserve"> </w:t>
      </w:r>
      <w:r w:rsidR="00DE73F2" w:rsidRPr="00BF42B5">
        <w:rPr>
          <w:rFonts w:cs="Calibri"/>
          <w:b/>
          <w:bCs/>
          <w:color w:val="FF0000"/>
        </w:rPr>
        <w:t xml:space="preserve">nome do(a) aluno(a) </w:t>
      </w:r>
      <w:r w:rsidRPr="00BF42B5">
        <w:rPr>
          <w:rFonts w:cs="Calibri"/>
        </w:rPr>
        <w:t xml:space="preserve">matriculado na disciplina “Trabalho </w:t>
      </w:r>
      <w:r w:rsidR="00DE73F2" w:rsidRPr="00BF42B5">
        <w:rPr>
          <w:rFonts w:cs="Calibri"/>
        </w:rPr>
        <w:t>de Conclusão de Curso</w:t>
      </w:r>
      <w:r w:rsidRPr="00BF42B5">
        <w:rPr>
          <w:rFonts w:cs="Calibri"/>
        </w:rPr>
        <w:t xml:space="preserve"> I” do Curso de Engenharia Hídrica da </w:t>
      </w:r>
      <w:proofErr w:type="spellStart"/>
      <w:r w:rsidRPr="00BF42B5">
        <w:rPr>
          <w:rFonts w:cs="Calibri"/>
        </w:rPr>
        <w:t>UFPel</w:t>
      </w:r>
      <w:proofErr w:type="spellEnd"/>
      <w:r w:rsidRPr="00BF42B5">
        <w:rPr>
          <w:rFonts w:cs="Calibri"/>
        </w:rPr>
        <w:t>, concordo em ser seu orientador formal, para fins de confecção de seu trabalho de conclusão de curso.</w:t>
      </w:r>
    </w:p>
    <w:p w14:paraId="107C7CF6" w14:textId="50EE7684" w:rsidR="00157933" w:rsidRPr="00BF42B5" w:rsidRDefault="00DE73F2" w:rsidP="00DE73F2">
      <w:pPr>
        <w:pStyle w:val="PPP-Texto"/>
        <w:rPr>
          <w:rFonts w:cs="Calibri"/>
        </w:rPr>
      </w:pPr>
      <w:r w:rsidRPr="00BF42B5">
        <w:rPr>
          <w:rFonts w:cs="Calibri"/>
        </w:rPr>
        <w:t>O</w:t>
      </w:r>
      <w:r w:rsidR="00157933" w:rsidRPr="00BF42B5">
        <w:rPr>
          <w:rFonts w:cs="Calibri"/>
        </w:rPr>
        <w:t xml:space="preserve"> tema do trabalho é</w:t>
      </w:r>
      <w:r w:rsidRPr="00BF42B5">
        <w:rPr>
          <w:rFonts w:cs="Calibri"/>
        </w:rPr>
        <w:t xml:space="preserve"> </w:t>
      </w:r>
      <w:r w:rsidRPr="00BF42B5">
        <w:rPr>
          <w:rFonts w:cs="Calibri"/>
          <w:b/>
          <w:bCs/>
          <w:color w:val="FF0000"/>
        </w:rPr>
        <w:t>indicar o tema do trabalho</w:t>
      </w:r>
      <w:r w:rsidRPr="00BF42B5">
        <w:rPr>
          <w:rFonts w:cs="Calibri"/>
        </w:rPr>
        <w:t xml:space="preserve"> </w:t>
      </w:r>
      <w:r w:rsidR="00157933" w:rsidRPr="00BF42B5">
        <w:rPr>
          <w:rFonts w:cs="Calibri"/>
        </w:rPr>
        <w:t xml:space="preserve">e o considero, em princípio, factível. Ademais, declaro conhecer </w:t>
      </w:r>
      <w:r w:rsidRPr="00BF42B5">
        <w:rPr>
          <w:rFonts w:cs="Calibri"/>
        </w:rPr>
        <w:t xml:space="preserve">o </w:t>
      </w:r>
      <w:r w:rsidRPr="00BF42B5">
        <w:rPr>
          <w:rFonts w:cs="Calibri"/>
        </w:rPr>
        <w:t xml:space="preserve">“Regulamento do Trabalho de Conclusão de Curso” da Engenharia Hídrica da </w:t>
      </w:r>
      <w:proofErr w:type="spellStart"/>
      <w:r w:rsidRPr="00BF42B5">
        <w:rPr>
          <w:rFonts w:cs="Calibri"/>
        </w:rPr>
        <w:t>UFPel</w:t>
      </w:r>
      <w:proofErr w:type="spellEnd"/>
      <w:r w:rsidRPr="00BF42B5">
        <w:rPr>
          <w:rFonts w:cs="Calibri"/>
        </w:rPr>
        <w:t xml:space="preserve"> e aceitar as obrigações a mim atribuídas como Orientador.</w:t>
      </w:r>
    </w:p>
    <w:p w14:paraId="12D2ADC8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37617EEA" w14:textId="77777777" w:rsidR="001B208F" w:rsidRPr="00BF42B5" w:rsidRDefault="001B208F" w:rsidP="001B208F">
      <w:pPr>
        <w:pStyle w:val="PPP-Texto"/>
        <w:ind w:firstLine="0"/>
        <w:rPr>
          <w:rFonts w:cs="Calibri"/>
        </w:rPr>
      </w:pPr>
    </w:p>
    <w:p w14:paraId="324EA5C2" w14:textId="77777777" w:rsidR="00157933" w:rsidRPr="00BF42B5" w:rsidRDefault="00157933" w:rsidP="001B208F">
      <w:pPr>
        <w:spacing w:line="360" w:lineRule="auto"/>
        <w:ind w:left="5664" w:firstLine="708"/>
        <w:rPr>
          <w:rFonts w:ascii="Calibri" w:hAnsi="Calibri" w:cs="Calibri"/>
        </w:rPr>
      </w:pPr>
      <w:r w:rsidRPr="00BF42B5">
        <w:rPr>
          <w:rFonts w:ascii="Calibri" w:hAnsi="Calibri" w:cs="Calibri"/>
        </w:rPr>
        <w:t>Atenciosamente,</w:t>
      </w:r>
    </w:p>
    <w:p w14:paraId="0E39D9A6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5C5F646F" w14:textId="77777777" w:rsidR="00157933" w:rsidRPr="00BF42B5" w:rsidRDefault="00157933" w:rsidP="001B208F">
      <w:pPr>
        <w:pStyle w:val="PPP-Texto"/>
        <w:ind w:firstLine="0"/>
        <w:rPr>
          <w:rFonts w:cs="Calibri"/>
        </w:rPr>
      </w:pPr>
    </w:p>
    <w:p w14:paraId="529CD9D4" w14:textId="626C51FB" w:rsidR="001B208F" w:rsidRPr="00BF42B5" w:rsidRDefault="00DE73F2" w:rsidP="001B208F">
      <w:pPr>
        <w:spacing w:line="360" w:lineRule="auto"/>
        <w:jc w:val="center"/>
        <w:rPr>
          <w:rFonts w:ascii="Calibri" w:hAnsi="Calibri" w:cs="Calibri"/>
        </w:rPr>
      </w:pPr>
      <w:r w:rsidRPr="00BF42B5">
        <w:rPr>
          <w:rFonts w:ascii="Calibri" w:hAnsi="Calibri" w:cs="Calibri"/>
        </w:rPr>
        <w:t>___________________________________</w:t>
      </w:r>
    </w:p>
    <w:p w14:paraId="665D7C3F" w14:textId="150C14B1" w:rsidR="001B208F" w:rsidRPr="00BF42B5" w:rsidRDefault="00DE73F2" w:rsidP="001B208F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  <w:r w:rsidRPr="00BF42B5">
        <w:rPr>
          <w:rFonts w:ascii="Calibri" w:hAnsi="Calibri" w:cs="Calibri"/>
          <w:b/>
          <w:bCs/>
          <w:color w:val="FF0000"/>
        </w:rPr>
        <w:t>Nome do professor orientador</w:t>
      </w:r>
    </w:p>
    <w:p w14:paraId="2B745BBF" w14:textId="52A75CC5" w:rsidR="00157933" w:rsidRPr="00BF42B5" w:rsidRDefault="00157933" w:rsidP="001B208F">
      <w:pPr>
        <w:spacing w:line="360" w:lineRule="auto"/>
        <w:jc w:val="center"/>
        <w:rPr>
          <w:rFonts w:ascii="Calibri" w:hAnsi="Calibri" w:cs="Calibri"/>
        </w:rPr>
      </w:pPr>
      <w:r w:rsidRPr="00BF42B5">
        <w:rPr>
          <w:rFonts w:ascii="Calibri" w:hAnsi="Calibri" w:cs="Calibri"/>
        </w:rPr>
        <w:t>Prof</w:t>
      </w:r>
      <w:r w:rsidR="00DE73F2" w:rsidRPr="00BF42B5">
        <w:rPr>
          <w:rFonts w:ascii="Calibri" w:hAnsi="Calibri" w:cs="Calibri"/>
        </w:rPr>
        <w:t>essor/Pesquisador</w:t>
      </w:r>
      <w:r w:rsidRPr="00BF42B5">
        <w:rPr>
          <w:rFonts w:ascii="Calibri" w:hAnsi="Calibri" w:cs="Calibri"/>
        </w:rPr>
        <w:t xml:space="preserve"> Orientador</w:t>
      </w:r>
    </w:p>
    <w:sectPr w:rsidR="00157933" w:rsidRPr="00BF42B5" w:rsidSect="001B208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33"/>
    <w:rsid w:val="00157933"/>
    <w:rsid w:val="001B208F"/>
    <w:rsid w:val="00A3620A"/>
    <w:rsid w:val="00BF42B5"/>
    <w:rsid w:val="00DE73F2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63ED"/>
  <w15:chartTrackingRefBased/>
  <w15:docId w15:val="{DD50DF2C-B6FB-4265-8DB6-601A433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3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P-Texto">
    <w:name w:val="PPP - Texto"/>
    <w:basedOn w:val="Normal"/>
    <w:qFormat/>
    <w:rsid w:val="00157933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15793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57933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F2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Otávio Bigliardi Milani</cp:lastModifiedBy>
  <cp:revision>3</cp:revision>
  <dcterms:created xsi:type="dcterms:W3CDTF">2022-08-09T12:08:00Z</dcterms:created>
  <dcterms:modified xsi:type="dcterms:W3CDTF">2022-08-09T12:09:00Z</dcterms:modified>
</cp:coreProperties>
</file>